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192EF065" w:rsidR="00087DBE" w:rsidRPr="000130B5" w:rsidRDefault="00A90D02" w:rsidP="00087DBE">
      <w:pPr>
        <w:pStyle w:val="NoSpacing"/>
        <w:jc w:val="right"/>
        <w:rPr>
          <w:rFonts w:ascii="Tahoma" w:hAnsi="Tahoma" w:cs="Tahoma"/>
          <w:sz w:val="20"/>
          <w:szCs w:val="20"/>
        </w:rPr>
      </w:pPr>
      <w:r>
        <w:rPr>
          <w:rFonts w:ascii="Tahoma" w:hAnsi="Tahoma" w:cs="Tahoma"/>
          <w:sz w:val="20"/>
          <w:szCs w:val="20"/>
        </w:rPr>
        <w:t>12/30</w:t>
      </w:r>
      <w:r w:rsidR="000B3FDD">
        <w:rPr>
          <w:rFonts w:ascii="Tahoma" w:hAnsi="Tahoma" w:cs="Tahoma"/>
          <w:sz w:val="20"/>
          <w:szCs w:val="20"/>
        </w:rPr>
        <w:t>/2024</w:t>
      </w:r>
    </w:p>
    <w:p w14:paraId="140E76C4" w14:textId="3CCC4505" w:rsidR="00E96D13" w:rsidRPr="000130B5" w:rsidRDefault="00BD7906" w:rsidP="00BD7906">
      <w:pPr>
        <w:pStyle w:val="NoSpacing"/>
        <w:rPr>
          <w:rFonts w:ascii="Tahoma" w:hAnsi="Tahoma" w:cs="Tahoma"/>
          <w:b/>
          <w:sz w:val="24"/>
          <w:szCs w:val="24"/>
        </w:rPr>
      </w:pPr>
      <w:r w:rsidRPr="000130B5">
        <w:rPr>
          <w:rFonts w:ascii="Tahoma" w:hAnsi="Tahoma" w:cs="Tahoma"/>
          <w:b/>
          <w:sz w:val="24"/>
          <w:szCs w:val="24"/>
        </w:rPr>
        <w:t>Title</w:t>
      </w:r>
      <w:r w:rsidR="00A90D02">
        <w:rPr>
          <w:rFonts w:ascii="Tahoma" w:hAnsi="Tahoma" w:cs="Tahoma"/>
          <w:b/>
          <w:sz w:val="24"/>
          <w:szCs w:val="24"/>
        </w:rPr>
        <w:t>: Manufacturing Engineer</w:t>
      </w:r>
      <w:r w:rsidR="00757973">
        <w:rPr>
          <w:rFonts w:ascii="Tahoma" w:hAnsi="Tahoma" w:cs="Tahoma"/>
          <w:b/>
          <w:sz w:val="24"/>
          <w:szCs w:val="24"/>
          <w:u w:val="single"/>
        </w:rPr>
        <w:t xml:space="preserve"> </w:t>
      </w:r>
    </w:p>
    <w:p w14:paraId="09EEFB66" w14:textId="77777777" w:rsidR="00E96D13" w:rsidRPr="000130B5" w:rsidRDefault="00E96D13" w:rsidP="00087DBE">
      <w:pPr>
        <w:pStyle w:val="NoSpacing"/>
        <w:rPr>
          <w:rFonts w:ascii="Tahoma" w:hAnsi="Tahoma" w:cs="Tahoma"/>
          <w:sz w:val="20"/>
          <w:szCs w:val="20"/>
        </w:rPr>
      </w:pPr>
    </w:p>
    <w:p w14:paraId="302F2264" w14:textId="0D8CFA8D" w:rsidR="00087DBE" w:rsidRPr="000130B5" w:rsidRDefault="00087DBE" w:rsidP="00087DBE">
      <w:pPr>
        <w:pStyle w:val="NoSpacing"/>
        <w:rPr>
          <w:rFonts w:ascii="Tahoma" w:hAnsi="Tahoma" w:cs="Tahoma"/>
          <w:sz w:val="20"/>
          <w:szCs w:val="20"/>
        </w:rPr>
      </w:pPr>
      <w:r w:rsidRPr="000130B5">
        <w:rPr>
          <w:rFonts w:ascii="Tahoma" w:hAnsi="Tahoma" w:cs="Tahoma"/>
          <w:sz w:val="20"/>
          <w:szCs w:val="20"/>
        </w:rPr>
        <w:t xml:space="preserve">Budnick Converting, Inc., headquartered in Columbia, IL (in the St. Louis, MO metropolitan area), is a privately held and </w:t>
      </w:r>
      <w:hyperlink r:id="rId6" w:history="1">
        <w:r w:rsidRPr="000130B5">
          <w:rPr>
            <w:rStyle w:val="Hyperlink"/>
            <w:rFonts w:ascii="Tahoma" w:hAnsi="Tahoma" w:cs="Tahoma"/>
            <w:color w:val="auto"/>
            <w:sz w:val="20"/>
            <w:szCs w:val="20"/>
          </w:rPr>
          <w:t>female owned corporation</w:t>
        </w:r>
      </w:hyperlink>
      <w:r w:rsidRPr="000130B5">
        <w:rPr>
          <w:rFonts w:ascii="Tahoma" w:hAnsi="Tahoma" w:cs="Tahoma"/>
          <w:sz w:val="20"/>
          <w:szCs w:val="20"/>
        </w:rPr>
        <w:t>. Budnick’s primary focus is specialty converting of adhesive coated tapes and foams.  Budnick remains on the leading edge of adhesive tape converting technology; currently utilizing</w:t>
      </w:r>
      <w:r w:rsidR="00BB788A" w:rsidRPr="000130B5">
        <w:rPr>
          <w:rFonts w:ascii="Tahoma" w:hAnsi="Tahoma" w:cs="Tahoma"/>
          <w:sz w:val="20"/>
          <w:szCs w:val="20"/>
        </w:rPr>
        <w:t xml:space="preserve"> over</w:t>
      </w:r>
      <w:r w:rsidRPr="000130B5">
        <w:rPr>
          <w:rFonts w:ascii="Tahoma" w:hAnsi="Tahoma" w:cs="Tahoma"/>
          <w:sz w:val="20"/>
          <w:szCs w:val="20"/>
        </w:rPr>
        <w:t xml:space="preserve"> </w:t>
      </w:r>
      <w:r w:rsidR="00D32C45">
        <w:rPr>
          <w:rFonts w:ascii="Tahoma" w:hAnsi="Tahoma" w:cs="Tahoma"/>
          <w:sz w:val="20"/>
          <w:szCs w:val="20"/>
        </w:rPr>
        <w:t>7</w:t>
      </w:r>
      <w:r w:rsidRPr="000130B5">
        <w:rPr>
          <w:rFonts w:ascii="Tahoma" w:hAnsi="Tahoma" w:cs="Tahoma"/>
          <w:sz w:val="20"/>
          <w:szCs w:val="20"/>
        </w:rPr>
        <w:t>0</w:t>
      </w:r>
      <w:r w:rsidR="00540F25" w:rsidRPr="000130B5">
        <w:rPr>
          <w:rFonts w:ascii="Tahoma" w:hAnsi="Tahoma" w:cs="Tahoma"/>
          <w:sz w:val="20"/>
          <w:szCs w:val="20"/>
        </w:rPr>
        <w:t xml:space="preserve"> die</w:t>
      </w:r>
      <w:r w:rsidR="004F763A">
        <w:rPr>
          <w:rFonts w:ascii="Tahoma" w:hAnsi="Tahoma" w:cs="Tahoma"/>
          <w:sz w:val="20"/>
          <w:szCs w:val="20"/>
        </w:rPr>
        <w:t>-</w:t>
      </w:r>
      <w:r w:rsidRPr="000130B5">
        <w:rPr>
          <w:rFonts w:ascii="Tahoma" w:hAnsi="Tahoma" w:cs="Tahoma"/>
          <w:sz w:val="20"/>
          <w:szCs w:val="20"/>
        </w:rPr>
        <w:t>cutting, slitting, laminating, printing</w:t>
      </w:r>
      <w:r w:rsidR="00540F25" w:rsidRPr="000130B5">
        <w:rPr>
          <w:rFonts w:ascii="Tahoma" w:hAnsi="Tahoma" w:cs="Tahoma"/>
          <w:sz w:val="20"/>
          <w:szCs w:val="20"/>
        </w:rPr>
        <w:t xml:space="preserve"> (including flexographic printing), label making </w:t>
      </w:r>
      <w:r w:rsidRPr="000130B5">
        <w:rPr>
          <w:rFonts w:ascii="Tahoma" w:hAnsi="Tahoma" w:cs="Tahoma"/>
          <w:sz w:val="20"/>
          <w:szCs w:val="20"/>
        </w:rPr>
        <w:t xml:space="preserve">and spooling machines to convert materials into labor saving customized parts.  For more information on Budnick, please visit our website at </w:t>
      </w:r>
      <w:hyperlink r:id="rId7" w:history="1">
        <w:r w:rsidRPr="000130B5">
          <w:rPr>
            <w:rStyle w:val="Hyperlink"/>
            <w:rFonts w:ascii="Tahoma" w:hAnsi="Tahoma" w:cs="Tahoma"/>
            <w:color w:val="auto"/>
            <w:sz w:val="20"/>
            <w:szCs w:val="20"/>
          </w:rPr>
          <w:t>www.budnick.com</w:t>
        </w:r>
      </w:hyperlink>
      <w:r w:rsidRPr="000130B5">
        <w:rPr>
          <w:rFonts w:ascii="Tahoma" w:hAnsi="Tahoma" w:cs="Tahoma"/>
          <w:sz w:val="20"/>
          <w:szCs w:val="20"/>
        </w:rPr>
        <w:t>.</w:t>
      </w:r>
    </w:p>
    <w:p w14:paraId="72694292" w14:textId="77777777" w:rsidR="00272963" w:rsidRDefault="00272963" w:rsidP="00272963">
      <w:pPr>
        <w:tabs>
          <w:tab w:val="left" w:pos="4500"/>
        </w:tabs>
        <w:rPr>
          <w:b/>
        </w:rPr>
      </w:pPr>
      <w:bookmarkStart w:id="0" w:name="_Hlk118901392"/>
    </w:p>
    <w:bookmarkEnd w:id="0"/>
    <w:p w14:paraId="5D998FB0" w14:textId="1B3B9E49" w:rsidR="000B3FDD" w:rsidRDefault="00757973" w:rsidP="00D32C45">
      <w:pPr>
        <w:pStyle w:val="NoSpacing"/>
        <w:rPr>
          <w:rFonts w:ascii="Tahoma" w:hAnsi="Tahoma" w:cs="Tahoma"/>
          <w:sz w:val="20"/>
          <w:szCs w:val="20"/>
        </w:rPr>
      </w:pPr>
      <w:r w:rsidRPr="00757973">
        <w:rPr>
          <w:rFonts w:ascii="Tahoma" w:hAnsi="Tahoma" w:cs="Tahoma"/>
          <w:b/>
          <w:sz w:val="20"/>
          <w:szCs w:val="20"/>
        </w:rPr>
        <w:t>POSITION PURPOSE</w:t>
      </w:r>
      <w:r w:rsidRPr="00D32C45">
        <w:rPr>
          <w:rFonts w:ascii="Tahoma" w:hAnsi="Tahoma" w:cs="Tahoma"/>
          <w:b/>
          <w:sz w:val="20"/>
          <w:szCs w:val="20"/>
        </w:rPr>
        <w:t xml:space="preserve">: </w:t>
      </w:r>
      <w:r w:rsidR="00A90D02" w:rsidRPr="00A90D02">
        <w:rPr>
          <w:rFonts w:ascii="Tahoma" w:hAnsi="Tahoma" w:cs="Tahoma"/>
          <w:sz w:val="20"/>
          <w:szCs w:val="20"/>
        </w:rPr>
        <w:t>Responsible for designing, implementing, and reviewing the procedures involved in the manufacturing processes. Focus on cost reduction opportunities in the facility. Liaison between the estimation, production, and quality departments to promote an efficient and well-organized manufacturing operation.</w:t>
      </w:r>
    </w:p>
    <w:p w14:paraId="1B97AE58" w14:textId="4723BD8C" w:rsidR="00757973" w:rsidRPr="00A90D02" w:rsidRDefault="00757973" w:rsidP="00757973">
      <w:pPr>
        <w:tabs>
          <w:tab w:val="left" w:pos="5040"/>
        </w:tabs>
        <w:rPr>
          <w:rFonts w:ascii="Tahoma" w:hAnsi="Tahoma" w:cs="Tahoma"/>
          <w:sz w:val="20"/>
          <w:szCs w:val="20"/>
        </w:rPr>
      </w:pPr>
    </w:p>
    <w:p w14:paraId="28A9E129" w14:textId="77777777" w:rsidR="00A90D02" w:rsidRPr="00A90D02" w:rsidRDefault="00757973" w:rsidP="00A90D02">
      <w:pPr>
        <w:tabs>
          <w:tab w:val="left" w:pos="360"/>
          <w:tab w:val="left" w:pos="5040"/>
        </w:tabs>
        <w:rPr>
          <w:rFonts w:ascii="Tahoma" w:hAnsi="Tahoma" w:cs="Tahoma"/>
          <w:b/>
          <w:sz w:val="20"/>
          <w:szCs w:val="20"/>
        </w:rPr>
      </w:pPr>
      <w:r w:rsidRPr="00A90D02">
        <w:rPr>
          <w:rFonts w:ascii="Tahoma" w:hAnsi="Tahoma" w:cs="Tahoma"/>
          <w:sz w:val="20"/>
          <w:szCs w:val="20"/>
        </w:rPr>
        <w:tab/>
      </w:r>
      <w:r w:rsidR="00A90D02" w:rsidRPr="00A90D02">
        <w:rPr>
          <w:rFonts w:ascii="Tahoma" w:hAnsi="Tahoma" w:cs="Tahoma"/>
          <w:b/>
          <w:sz w:val="20"/>
          <w:szCs w:val="20"/>
        </w:rPr>
        <w:t>ESSENTIAL FUNCTIONS:</w:t>
      </w:r>
    </w:p>
    <w:p w14:paraId="182FA927" w14:textId="77777777" w:rsidR="00A90D02" w:rsidRPr="00A90D02" w:rsidRDefault="00A90D02" w:rsidP="00A90D02">
      <w:pPr>
        <w:tabs>
          <w:tab w:val="left" w:pos="5040"/>
        </w:tabs>
        <w:rPr>
          <w:rFonts w:ascii="Tahoma" w:hAnsi="Tahoma" w:cs="Tahoma"/>
          <w:sz w:val="20"/>
          <w:szCs w:val="20"/>
        </w:rPr>
      </w:pPr>
    </w:p>
    <w:p w14:paraId="77790D0A" w14:textId="77777777" w:rsidR="00A90D02" w:rsidRPr="00A90D02" w:rsidRDefault="00A90D02" w:rsidP="00A90D02">
      <w:pPr>
        <w:numPr>
          <w:ilvl w:val="0"/>
          <w:numId w:val="1"/>
        </w:numPr>
        <w:tabs>
          <w:tab w:val="left" w:pos="5040"/>
        </w:tabs>
        <w:rPr>
          <w:rFonts w:ascii="Tahoma" w:hAnsi="Tahoma" w:cs="Tahoma"/>
          <w:sz w:val="20"/>
          <w:szCs w:val="20"/>
        </w:rPr>
      </w:pPr>
      <w:r w:rsidRPr="00A90D02">
        <w:rPr>
          <w:rFonts w:ascii="Tahoma" w:hAnsi="Tahoma" w:cs="Tahoma"/>
          <w:sz w:val="20"/>
          <w:szCs w:val="20"/>
        </w:rPr>
        <w:t xml:space="preserve">Review engineering part design drawings and tool layouts prior to production release to ensure </w:t>
      </w:r>
      <w:proofErr w:type="gramStart"/>
      <w:r w:rsidRPr="00A90D02">
        <w:rPr>
          <w:rFonts w:ascii="Tahoma" w:hAnsi="Tahoma" w:cs="Tahoma"/>
          <w:sz w:val="20"/>
          <w:szCs w:val="20"/>
        </w:rPr>
        <w:t>most</w:t>
      </w:r>
      <w:proofErr w:type="gramEnd"/>
      <w:r w:rsidRPr="00A90D02">
        <w:rPr>
          <w:rFonts w:ascii="Tahoma" w:hAnsi="Tahoma" w:cs="Tahoma"/>
          <w:sz w:val="20"/>
          <w:szCs w:val="20"/>
        </w:rPr>
        <w:t xml:space="preserve"> cost effective and efficient design. </w:t>
      </w:r>
    </w:p>
    <w:p w14:paraId="79F62A98" w14:textId="77777777" w:rsidR="00A90D02" w:rsidRPr="00A90D02" w:rsidRDefault="00A90D02" w:rsidP="00A90D02">
      <w:pPr>
        <w:numPr>
          <w:ilvl w:val="0"/>
          <w:numId w:val="1"/>
        </w:numPr>
        <w:tabs>
          <w:tab w:val="left" w:pos="5040"/>
        </w:tabs>
        <w:rPr>
          <w:rFonts w:ascii="Tahoma" w:hAnsi="Tahoma" w:cs="Tahoma"/>
          <w:sz w:val="20"/>
          <w:szCs w:val="20"/>
        </w:rPr>
      </w:pPr>
      <w:r w:rsidRPr="00A90D02">
        <w:rPr>
          <w:rFonts w:ascii="Tahoma" w:hAnsi="Tahoma" w:cs="Tahoma"/>
          <w:sz w:val="20"/>
          <w:szCs w:val="20"/>
        </w:rPr>
        <w:t xml:space="preserve">Review high dollar parts for most efficient production methods and material yields. </w:t>
      </w:r>
    </w:p>
    <w:p w14:paraId="73CD140F" w14:textId="77777777" w:rsidR="00A90D02" w:rsidRPr="00A90D02" w:rsidRDefault="00A90D02" w:rsidP="00A90D02">
      <w:pPr>
        <w:numPr>
          <w:ilvl w:val="0"/>
          <w:numId w:val="1"/>
        </w:numPr>
        <w:tabs>
          <w:tab w:val="left" w:pos="5040"/>
        </w:tabs>
        <w:rPr>
          <w:rFonts w:ascii="Tahoma" w:hAnsi="Tahoma" w:cs="Tahoma"/>
          <w:sz w:val="20"/>
          <w:szCs w:val="20"/>
        </w:rPr>
      </w:pPr>
      <w:r w:rsidRPr="00A90D02">
        <w:rPr>
          <w:rFonts w:ascii="Tahoma" w:hAnsi="Tahoma" w:cs="Tahoma"/>
          <w:sz w:val="20"/>
          <w:szCs w:val="20"/>
        </w:rPr>
        <w:t>Analyze existing systems and processes and identify value-added and non-value-added activities to solve design challenges. Evaluate manufacturing processes based on scrap loss, process efficiency and speed.</w:t>
      </w:r>
    </w:p>
    <w:p w14:paraId="1D87739F" w14:textId="77777777" w:rsidR="00A90D02" w:rsidRPr="00A90D02" w:rsidRDefault="00A90D02" w:rsidP="00A90D02">
      <w:pPr>
        <w:numPr>
          <w:ilvl w:val="0"/>
          <w:numId w:val="1"/>
        </w:numPr>
        <w:tabs>
          <w:tab w:val="left" w:pos="5040"/>
        </w:tabs>
        <w:rPr>
          <w:rFonts w:ascii="Tahoma" w:hAnsi="Tahoma" w:cs="Tahoma"/>
          <w:sz w:val="20"/>
          <w:szCs w:val="20"/>
        </w:rPr>
      </w:pPr>
      <w:r w:rsidRPr="00A90D02">
        <w:rPr>
          <w:rFonts w:ascii="Tahoma" w:hAnsi="Tahoma" w:cs="Tahoma"/>
          <w:sz w:val="20"/>
          <w:szCs w:val="20"/>
        </w:rPr>
        <w:t>Assists in the monitoring of daily production activities and makes recommendations on process changes to promote efficiency of operations. Identify opportunities for preventing waste and inefficiencies during production.</w:t>
      </w:r>
    </w:p>
    <w:p w14:paraId="706B4B16" w14:textId="77777777" w:rsidR="00A90D02" w:rsidRPr="00A90D02" w:rsidRDefault="00A90D02" w:rsidP="00A90D02">
      <w:pPr>
        <w:numPr>
          <w:ilvl w:val="0"/>
          <w:numId w:val="1"/>
        </w:numPr>
        <w:tabs>
          <w:tab w:val="left" w:pos="5040"/>
        </w:tabs>
        <w:rPr>
          <w:rFonts w:ascii="Tahoma" w:hAnsi="Tahoma" w:cs="Tahoma"/>
          <w:sz w:val="20"/>
          <w:szCs w:val="20"/>
        </w:rPr>
      </w:pPr>
      <w:r w:rsidRPr="00A90D02">
        <w:rPr>
          <w:rFonts w:ascii="Tahoma" w:hAnsi="Tahoma" w:cs="Tahoma"/>
          <w:sz w:val="20"/>
          <w:szCs w:val="20"/>
        </w:rPr>
        <w:t xml:space="preserve">Manage cost reduction program for the facility. Research, calculate, implement, and track all suggestions submitted by employees. </w:t>
      </w:r>
    </w:p>
    <w:p w14:paraId="5F2C9143" w14:textId="77777777" w:rsidR="00A90D02" w:rsidRPr="00A90D02" w:rsidRDefault="00A90D02" w:rsidP="00A90D02">
      <w:pPr>
        <w:numPr>
          <w:ilvl w:val="0"/>
          <w:numId w:val="1"/>
        </w:numPr>
        <w:tabs>
          <w:tab w:val="left" w:pos="5040"/>
        </w:tabs>
        <w:rPr>
          <w:rFonts w:ascii="Tahoma" w:hAnsi="Tahoma" w:cs="Tahoma"/>
          <w:sz w:val="20"/>
          <w:szCs w:val="20"/>
        </w:rPr>
      </w:pPr>
      <w:r w:rsidRPr="00A90D02">
        <w:rPr>
          <w:rFonts w:ascii="Tahoma" w:hAnsi="Tahoma" w:cs="Tahoma"/>
          <w:sz w:val="20"/>
          <w:szCs w:val="20"/>
        </w:rPr>
        <w:t xml:space="preserve">Support production by improving </w:t>
      </w:r>
      <w:proofErr w:type="gramStart"/>
      <w:r w:rsidRPr="00A90D02">
        <w:rPr>
          <w:rFonts w:ascii="Tahoma" w:hAnsi="Tahoma" w:cs="Tahoma"/>
          <w:sz w:val="20"/>
          <w:szCs w:val="20"/>
        </w:rPr>
        <w:t>struggle</w:t>
      </w:r>
      <w:proofErr w:type="gramEnd"/>
      <w:r w:rsidRPr="00A90D02">
        <w:rPr>
          <w:rFonts w:ascii="Tahoma" w:hAnsi="Tahoma" w:cs="Tahoma"/>
          <w:sz w:val="20"/>
          <w:szCs w:val="20"/>
        </w:rPr>
        <w:t xml:space="preserve"> or operator high stress parts.</w:t>
      </w:r>
    </w:p>
    <w:p w14:paraId="4BCDA45C" w14:textId="77777777" w:rsidR="00A90D02" w:rsidRPr="00A90D02" w:rsidRDefault="00A90D02" w:rsidP="00A90D02">
      <w:pPr>
        <w:numPr>
          <w:ilvl w:val="0"/>
          <w:numId w:val="1"/>
        </w:numPr>
        <w:tabs>
          <w:tab w:val="left" w:pos="5040"/>
        </w:tabs>
        <w:rPr>
          <w:rFonts w:ascii="Tahoma" w:hAnsi="Tahoma" w:cs="Tahoma"/>
          <w:sz w:val="20"/>
          <w:szCs w:val="20"/>
        </w:rPr>
      </w:pPr>
      <w:r w:rsidRPr="00A90D02">
        <w:rPr>
          <w:rFonts w:ascii="Tahoma" w:hAnsi="Tahoma" w:cs="Tahoma"/>
          <w:sz w:val="20"/>
          <w:szCs w:val="20"/>
        </w:rPr>
        <w:t>Design and develop robust manufacturing concepts to simplify and improve processes, ensuring that designs are producible and within manufacturing capabilities.</w:t>
      </w:r>
    </w:p>
    <w:p w14:paraId="2B274247" w14:textId="77777777" w:rsidR="00A90D02" w:rsidRPr="00A90D02" w:rsidRDefault="00A90D02" w:rsidP="00A90D02">
      <w:pPr>
        <w:numPr>
          <w:ilvl w:val="0"/>
          <w:numId w:val="1"/>
        </w:numPr>
        <w:tabs>
          <w:tab w:val="left" w:pos="5040"/>
        </w:tabs>
        <w:rPr>
          <w:rFonts w:ascii="Tahoma" w:hAnsi="Tahoma" w:cs="Tahoma"/>
          <w:sz w:val="20"/>
          <w:szCs w:val="20"/>
        </w:rPr>
      </w:pPr>
      <w:r w:rsidRPr="00A90D02">
        <w:rPr>
          <w:rFonts w:ascii="Tahoma" w:hAnsi="Tahoma" w:cs="Tahoma"/>
          <w:sz w:val="20"/>
          <w:szCs w:val="20"/>
        </w:rPr>
        <w:t>Prepared product and process reports by collecting, analyzing, and summarizing information &amp; trends.  Create and maintain required documentation for manufacturing processes, including flow charts, capacity and utilization studies, time and motion studies, standard work, cycle time analysis and line balancing.</w:t>
      </w:r>
    </w:p>
    <w:p w14:paraId="1C266401" w14:textId="77777777" w:rsidR="00A90D02" w:rsidRPr="00A90D02" w:rsidRDefault="00A90D02" w:rsidP="00A90D02">
      <w:pPr>
        <w:numPr>
          <w:ilvl w:val="0"/>
          <w:numId w:val="1"/>
        </w:numPr>
        <w:tabs>
          <w:tab w:val="left" w:pos="5040"/>
        </w:tabs>
        <w:rPr>
          <w:rFonts w:ascii="Tahoma" w:hAnsi="Tahoma" w:cs="Tahoma"/>
          <w:sz w:val="20"/>
          <w:szCs w:val="20"/>
        </w:rPr>
      </w:pPr>
      <w:r w:rsidRPr="00A90D02">
        <w:rPr>
          <w:rFonts w:ascii="Tahoma" w:hAnsi="Tahoma" w:cs="Tahoma"/>
          <w:sz w:val="20"/>
          <w:szCs w:val="20"/>
        </w:rPr>
        <w:t>Design, develop and test new and existing production procedures; automated and non-automated to meet company efficiencies and objectives.</w:t>
      </w:r>
    </w:p>
    <w:p w14:paraId="07D73569" w14:textId="77777777" w:rsidR="00A90D02" w:rsidRPr="00A90D02" w:rsidRDefault="00A90D02" w:rsidP="00A90D02">
      <w:pPr>
        <w:numPr>
          <w:ilvl w:val="0"/>
          <w:numId w:val="1"/>
        </w:numPr>
        <w:tabs>
          <w:tab w:val="left" w:pos="5040"/>
        </w:tabs>
        <w:rPr>
          <w:rFonts w:ascii="Tahoma" w:hAnsi="Tahoma" w:cs="Tahoma"/>
          <w:sz w:val="20"/>
          <w:szCs w:val="20"/>
        </w:rPr>
      </w:pPr>
      <w:r w:rsidRPr="00A90D02">
        <w:rPr>
          <w:rFonts w:ascii="Tahoma" w:hAnsi="Tahoma" w:cs="Tahoma"/>
          <w:sz w:val="20"/>
          <w:szCs w:val="20"/>
        </w:rPr>
        <w:t>Improve manufacturing efficiencies by analyzing facility layout and planning workflow, space requirements and equipment layout.</w:t>
      </w:r>
    </w:p>
    <w:p w14:paraId="6628B5B7" w14:textId="77777777" w:rsidR="00A90D02" w:rsidRPr="00A90D02" w:rsidRDefault="00A90D02" w:rsidP="00A90D02">
      <w:pPr>
        <w:numPr>
          <w:ilvl w:val="0"/>
          <w:numId w:val="1"/>
        </w:numPr>
        <w:tabs>
          <w:tab w:val="left" w:pos="5040"/>
        </w:tabs>
        <w:rPr>
          <w:rFonts w:ascii="Tahoma" w:hAnsi="Tahoma" w:cs="Tahoma"/>
          <w:sz w:val="20"/>
          <w:szCs w:val="20"/>
        </w:rPr>
      </w:pPr>
      <w:r w:rsidRPr="00A90D02">
        <w:rPr>
          <w:rFonts w:ascii="Tahoma" w:hAnsi="Tahoma" w:cs="Tahoma"/>
          <w:sz w:val="20"/>
          <w:szCs w:val="20"/>
        </w:rPr>
        <w:t>Work with BOM Specialist with questions regarding the set-up Bill of Materials in the ERP System.</w:t>
      </w:r>
    </w:p>
    <w:p w14:paraId="42D00CA4" w14:textId="77777777" w:rsidR="00A90D02" w:rsidRPr="00A90D02" w:rsidRDefault="00A90D02" w:rsidP="00A90D02">
      <w:pPr>
        <w:numPr>
          <w:ilvl w:val="0"/>
          <w:numId w:val="1"/>
        </w:numPr>
        <w:tabs>
          <w:tab w:val="left" w:pos="5040"/>
        </w:tabs>
        <w:rPr>
          <w:rFonts w:ascii="Tahoma" w:hAnsi="Tahoma" w:cs="Tahoma"/>
          <w:sz w:val="20"/>
          <w:szCs w:val="20"/>
        </w:rPr>
      </w:pPr>
      <w:r w:rsidRPr="00A90D02">
        <w:rPr>
          <w:rFonts w:ascii="Tahoma" w:hAnsi="Tahoma" w:cs="Tahoma"/>
          <w:sz w:val="20"/>
          <w:szCs w:val="20"/>
        </w:rPr>
        <w:t>Collaborate with Estimators to calculate &amp; provide accurate cost estimates and define production methods to finalize request for estimates in a timely manner.</w:t>
      </w:r>
    </w:p>
    <w:p w14:paraId="4281BD47" w14:textId="77777777" w:rsidR="00A90D02" w:rsidRPr="00A90D02" w:rsidRDefault="00A90D02" w:rsidP="00A90D02">
      <w:pPr>
        <w:numPr>
          <w:ilvl w:val="0"/>
          <w:numId w:val="1"/>
        </w:numPr>
        <w:tabs>
          <w:tab w:val="left" w:pos="5040"/>
        </w:tabs>
        <w:rPr>
          <w:rFonts w:ascii="Tahoma" w:hAnsi="Tahoma" w:cs="Tahoma"/>
          <w:sz w:val="20"/>
          <w:szCs w:val="20"/>
        </w:rPr>
      </w:pPr>
      <w:r w:rsidRPr="00A90D02">
        <w:rPr>
          <w:rFonts w:ascii="Tahoma" w:hAnsi="Tahoma" w:cs="Tahoma"/>
          <w:sz w:val="20"/>
          <w:szCs w:val="20"/>
        </w:rPr>
        <w:t>Assists in making recommendations on in-house vs outside vendor manufacturing capabilities. Assists in evaluating the requirements for assembly tooling, fixtures and equipment purchases needed to support the manufacturing operations.</w:t>
      </w:r>
    </w:p>
    <w:p w14:paraId="0647347F" w14:textId="77777777" w:rsidR="00A90D02" w:rsidRPr="00A90D02" w:rsidRDefault="00A90D02" w:rsidP="00A90D02">
      <w:pPr>
        <w:numPr>
          <w:ilvl w:val="0"/>
          <w:numId w:val="1"/>
        </w:numPr>
        <w:tabs>
          <w:tab w:val="left" w:pos="5040"/>
        </w:tabs>
        <w:rPr>
          <w:rFonts w:ascii="Tahoma" w:hAnsi="Tahoma" w:cs="Tahoma"/>
          <w:sz w:val="20"/>
          <w:szCs w:val="20"/>
        </w:rPr>
      </w:pPr>
      <w:r w:rsidRPr="00A90D02">
        <w:rPr>
          <w:rFonts w:ascii="Tahoma" w:hAnsi="Tahoma" w:cs="Tahoma"/>
          <w:sz w:val="20"/>
          <w:szCs w:val="20"/>
        </w:rPr>
        <w:t xml:space="preserve">Perform duties safely and maintain an elevated level of safety awareness. Ensure that manufacturing procedures follow safety and environmental regulations. </w:t>
      </w:r>
    </w:p>
    <w:p w14:paraId="74B5AE98" w14:textId="77777777" w:rsidR="00A90D02" w:rsidRPr="00A90D02" w:rsidRDefault="00A90D02" w:rsidP="00A90D02">
      <w:pPr>
        <w:tabs>
          <w:tab w:val="left" w:pos="5040"/>
        </w:tabs>
        <w:rPr>
          <w:rFonts w:ascii="Tahoma" w:hAnsi="Tahoma" w:cs="Tahoma"/>
          <w:sz w:val="20"/>
          <w:szCs w:val="20"/>
        </w:rPr>
      </w:pPr>
    </w:p>
    <w:p w14:paraId="78F801D7" w14:textId="77777777" w:rsidR="00A90D02" w:rsidRPr="00A90D02" w:rsidRDefault="00A90D02" w:rsidP="00A90D02">
      <w:pPr>
        <w:tabs>
          <w:tab w:val="left" w:pos="5040"/>
        </w:tabs>
        <w:ind w:left="360"/>
        <w:rPr>
          <w:rFonts w:ascii="Tahoma" w:hAnsi="Tahoma" w:cs="Tahoma"/>
          <w:b/>
          <w:sz w:val="20"/>
          <w:szCs w:val="20"/>
        </w:rPr>
      </w:pPr>
    </w:p>
    <w:p w14:paraId="5D6B826D" w14:textId="77777777" w:rsidR="00A90D02" w:rsidRPr="00A90D02" w:rsidRDefault="00A90D02" w:rsidP="00A90D02">
      <w:pPr>
        <w:tabs>
          <w:tab w:val="left" w:pos="5040"/>
        </w:tabs>
        <w:ind w:left="360"/>
        <w:rPr>
          <w:rFonts w:ascii="Tahoma" w:hAnsi="Tahoma" w:cs="Tahoma"/>
          <w:b/>
          <w:sz w:val="20"/>
          <w:szCs w:val="20"/>
        </w:rPr>
      </w:pPr>
      <w:r w:rsidRPr="00A90D02">
        <w:rPr>
          <w:rFonts w:ascii="Tahoma" w:hAnsi="Tahoma" w:cs="Tahoma"/>
          <w:b/>
          <w:sz w:val="20"/>
          <w:szCs w:val="20"/>
        </w:rPr>
        <w:t>OTHER RESPONSIBILITIES:</w:t>
      </w:r>
    </w:p>
    <w:p w14:paraId="00776A0A" w14:textId="77777777" w:rsidR="00A90D02" w:rsidRPr="00A90D02" w:rsidRDefault="00A90D02" w:rsidP="00A90D02">
      <w:pPr>
        <w:tabs>
          <w:tab w:val="left" w:pos="5040"/>
        </w:tabs>
        <w:rPr>
          <w:rFonts w:ascii="Tahoma" w:hAnsi="Tahoma" w:cs="Tahoma"/>
          <w:sz w:val="20"/>
          <w:szCs w:val="20"/>
        </w:rPr>
      </w:pPr>
    </w:p>
    <w:p w14:paraId="002BBE54" w14:textId="77777777" w:rsidR="00A90D02" w:rsidRPr="00A90D02" w:rsidRDefault="00A90D02" w:rsidP="00A90D02">
      <w:pPr>
        <w:numPr>
          <w:ilvl w:val="0"/>
          <w:numId w:val="2"/>
        </w:numPr>
        <w:tabs>
          <w:tab w:val="left" w:pos="5040"/>
        </w:tabs>
        <w:rPr>
          <w:rFonts w:ascii="Tahoma" w:hAnsi="Tahoma" w:cs="Tahoma"/>
          <w:sz w:val="20"/>
          <w:szCs w:val="20"/>
        </w:rPr>
      </w:pPr>
      <w:r w:rsidRPr="00A90D02">
        <w:rPr>
          <w:rFonts w:ascii="Tahoma" w:hAnsi="Tahoma" w:cs="Tahoma"/>
          <w:sz w:val="20"/>
          <w:szCs w:val="20"/>
        </w:rPr>
        <w:t>Assist in the development of long-term estimating strategies &amp; help implement the plan(s) developed. Communicate ideas and accomplishments to the Estimation Manager.</w:t>
      </w:r>
    </w:p>
    <w:p w14:paraId="293154F1" w14:textId="77777777" w:rsidR="00A90D02" w:rsidRPr="00A90D02" w:rsidRDefault="00A90D02" w:rsidP="00A90D02">
      <w:pPr>
        <w:numPr>
          <w:ilvl w:val="0"/>
          <w:numId w:val="2"/>
        </w:numPr>
        <w:tabs>
          <w:tab w:val="left" w:pos="5040"/>
        </w:tabs>
        <w:rPr>
          <w:rFonts w:ascii="Tahoma" w:hAnsi="Tahoma" w:cs="Tahoma"/>
          <w:sz w:val="20"/>
          <w:szCs w:val="20"/>
        </w:rPr>
      </w:pPr>
      <w:r w:rsidRPr="00A90D02">
        <w:rPr>
          <w:rFonts w:ascii="Tahoma" w:hAnsi="Tahoma" w:cs="Tahoma"/>
          <w:sz w:val="20"/>
          <w:szCs w:val="20"/>
        </w:rPr>
        <w:t>Assist in the training of new department employees.</w:t>
      </w:r>
    </w:p>
    <w:p w14:paraId="649457E8" w14:textId="77777777" w:rsidR="00A90D02" w:rsidRPr="00A90D02" w:rsidRDefault="00A90D02" w:rsidP="00A90D02">
      <w:pPr>
        <w:numPr>
          <w:ilvl w:val="0"/>
          <w:numId w:val="2"/>
        </w:numPr>
        <w:tabs>
          <w:tab w:val="left" w:pos="5040"/>
        </w:tabs>
        <w:rPr>
          <w:rFonts w:ascii="Tahoma" w:hAnsi="Tahoma" w:cs="Tahoma"/>
          <w:sz w:val="20"/>
          <w:szCs w:val="20"/>
        </w:rPr>
      </w:pPr>
      <w:r w:rsidRPr="00A90D02">
        <w:rPr>
          <w:rFonts w:ascii="Tahoma" w:hAnsi="Tahoma" w:cs="Tahoma"/>
          <w:sz w:val="20"/>
          <w:szCs w:val="20"/>
        </w:rPr>
        <w:lastRenderedPageBreak/>
        <w:t>Alert</w:t>
      </w:r>
      <w:r w:rsidRPr="00A90D02">
        <w:rPr>
          <w:rFonts w:ascii="Tahoma" w:hAnsi="Tahoma" w:cs="Tahoma"/>
          <w:b/>
          <w:bCs/>
          <w:color w:val="FF0000"/>
          <w:sz w:val="20"/>
          <w:szCs w:val="20"/>
        </w:rPr>
        <w:t xml:space="preserve"> </w:t>
      </w:r>
      <w:proofErr w:type="gramStart"/>
      <w:r w:rsidRPr="00A90D02">
        <w:rPr>
          <w:rFonts w:ascii="Tahoma" w:hAnsi="Tahoma" w:cs="Tahoma"/>
          <w:sz w:val="20"/>
          <w:szCs w:val="20"/>
        </w:rPr>
        <w:t>Estimation</w:t>
      </w:r>
      <w:proofErr w:type="gramEnd"/>
      <w:r w:rsidRPr="00A90D02">
        <w:rPr>
          <w:rFonts w:ascii="Tahoma" w:hAnsi="Tahoma" w:cs="Tahoma"/>
          <w:sz w:val="20"/>
          <w:szCs w:val="20"/>
        </w:rPr>
        <w:t xml:space="preserve"> Manager</w:t>
      </w:r>
      <w:r w:rsidRPr="00A90D02">
        <w:rPr>
          <w:rFonts w:ascii="Tahoma" w:hAnsi="Tahoma" w:cs="Tahoma"/>
          <w:b/>
          <w:bCs/>
          <w:color w:val="FF0000"/>
          <w:sz w:val="20"/>
          <w:szCs w:val="20"/>
        </w:rPr>
        <w:t xml:space="preserve"> </w:t>
      </w:r>
      <w:r w:rsidRPr="00A90D02">
        <w:rPr>
          <w:rFonts w:ascii="Tahoma" w:hAnsi="Tahoma" w:cs="Tahoma"/>
          <w:sz w:val="20"/>
          <w:szCs w:val="20"/>
        </w:rPr>
        <w:t>to conditions that create delays or affect quality of production work in a timely manner, assisting in adjustments and changes needed to meet established deadlines.</w:t>
      </w:r>
    </w:p>
    <w:p w14:paraId="29FD561F" w14:textId="77777777" w:rsidR="00A90D02" w:rsidRPr="00A90D02" w:rsidRDefault="00A90D02" w:rsidP="00A90D02">
      <w:pPr>
        <w:numPr>
          <w:ilvl w:val="0"/>
          <w:numId w:val="2"/>
        </w:numPr>
        <w:tabs>
          <w:tab w:val="left" w:pos="5040"/>
        </w:tabs>
        <w:rPr>
          <w:rFonts w:ascii="Tahoma" w:hAnsi="Tahoma" w:cs="Tahoma"/>
          <w:sz w:val="20"/>
          <w:szCs w:val="20"/>
        </w:rPr>
      </w:pPr>
      <w:r w:rsidRPr="00A90D02">
        <w:rPr>
          <w:rFonts w:ascii="Tahoma" w:hAnsi="Tahoma" w:cs="Tahoma"/>
          <w:sz w:val="20"/>
          <w:szCs w:val="20"/>
        </w:rPr>
        <w:t xml:space="preserve">Participate in R&amp;D projects to further the companies’ capabilities. </w:t>
      </w:r>
    </w:p>
    <w:p w14:paraId="76DD99E2" w14:textId="77777777" w:rsidR="00A90D02" w:rsidRPr="00A90D02" w:rsidRDefault="00A90D02" w:rsidP="00A90D02">
      <w:pPr>
        <w:numPr>
          <w:ilvl w:val="0"/>
          <w:numId w:val="2"/>
        </w:numPr>
        <w:tabs>
          <w:tab w:val="left" w:pos="5040"/>
        </w:tabs>
        <w:rPr>
          <w:rFonts w:ascii="Tahoma" w:hAnsi="Tahoma" w:cs="Tahoma"/>
          <w:sz w:val="20"/>
          <w:szCs w:val="20"/>
        </w:rPr>
      </w:pPr>
      <w:r w:rsidRPr="00A90D02">
        <w:rPr>
          <w:rFonts w:ascii="Tahoma" w:hAnsi="Tahoma" w:cs="Tahoma"/>
          <w:sz w:val="20"/>
          <w:szCs w:val="20"/>
        </w:rPr>
        <w:t>Follow operation standards and all department policies and company directives and assist with other projects and tasks as required by management.</w:t>
      </w:r>
    </w:p>
    <w:p w14:paraId="2E655CE7" w14:textId="77777777" w:rsidR="00A90D02" w:rsidRPr="00A90D02" w:rsidRDefault="00A90D02" w:rsidP="00A90D02">
      <w:pPr>
        <w:numPr>
          <w:ilvl w:val="0"/>
          <w:numId w:val="2"/>
        </w:numPr>
        <w:tabs>
          <w:tab w:val="left" w:pos="5040"/>
        </w:tabs>
        <w:rPr>
          <w:rFonts w:ascii="Tahoma" w:hAnsi="Tahoma" w:cs="Tahoma"/>
          <w:sz w:val="20"/>
          <w:szCs w:val="20"/>
        </w:rPr>
      </w:pPr>
      <w:r w:rsidRPr="00A90D02">
        <w:rPr>
          <w:rFonts w:ascii="Tahoma" w:hAnsi="Tahoma" w:cs="Tahoma"/>
          <w:sz w:val="20"/>
          <w:szCs w:val="20"/>
        </w:rPr>
        <w:t>Conduct any special manufacturing projects, evaluation or surveys as directed by management.</w:t>
      </w:r>
    </w:p>
    <w:p w14:paraId="01A9CFAE" w14:textId="77777777" w:rsidR="00A90D02" w:rsidRPr="00A90D02" w:rsidRDefault="00A90D02" w:rsidP="00A90D02">
      <w:pPr>
        <w:numPr>
          <w:ilvl w:val="0"/>
          <w:numId w:val="2"/>
        </w:numPr>
        <w:tabs>
          <w:tab w:val="left" w:pos="5040"/>
        </w:tabs>
        <w:rPr>
          <w:rFonts w:ascii="Tahoma" w:hAnsi="Tahoma" w:cs="Tahoma"/>
          <w:sz w:val="20"/>
          <w:szCs w:val="20"/>
        </w:rPr>
      </w:pPr>
      <w:r w:rsidRPr="00A90D02">
        <w:rPr>
          <w:rFonts w:ascii="Tahoma" w:hAnsi="Tahoma" w:cs="Tahoma"/>
          <w:sz w:val="20"/>
          <w:szCs w:val="20"/>
        </w:rPr>
        <w:t xml:space="preserve">Travel to customers, suppliers, and trade shows to support the company and increase fabricating knowledge. </w:t>
      </w:r>
      <w:proofErr w:type="gramStart"/>
      <w:r w:rsidRPr="00A90D02">
        <w:rPr>
          <w:rFonts w:ascii="Tahoma" w:hAnsi="Tahoma" w:cs="Tahoma"/>
          <w:sz w:val="20"/>
          <w:szCs w:val="20"/>
        </w:rPr>
        <w:t>Could</w:t>
      </w:r>
      <w:proofErr w:type="gramEnd"/>
      <w:r w:rsidRPr="00A90D02">
        <w:rPr>
          <w:rFonts w:ascii="Tahoma" w:hAnsi="Tahoma" w:cs="Tahoma"/>
          <w:sz w:val="20"/>
          <w:szCs w:val="20"/>
        </w:rPr>
        <w:t xml:space="preserve"> be 10 to 20% travel. </w:t>
      </w:r>
    </w:p>
    <w:p w14:paraId="6A90FDCE" w14:textId="77777777" w:rsidR="00A90D02" w:rsidRPr="00A90D02" w:rsidRDefault="00A90D02" w:rsidP="00A90D02">
      <w:pPr>
        <w:tabs>
          <w:tab w:val="left" w:pos="5040"/>
        </w:tabs>
        <w:rPr>
          <w:rFonts w:ascii="Tahoma" w:hAnsi="Tahoma" w:cs="Tahoma"/>
          <w:sz w:val="20"/>
          <w:szCs w:val="20"/>
        </w:rPr>
      </w:pPr>
    </w:p>
    <w:p w14:paraId="5765BF7F" w14:textId="77777777" w:rsidR="00A90D02" w:rsidRPr="00A90D02" w:rsidRDefault="00A90D02" w:rsidP="00A90D02">
      <w:pPr>
        <w:tabs>
          <w:tab w:val="left" w:pos="5040"/>
        </w:tabs>
        <w:ind w:left="360"/>
        <w:rPr>
          <w:rFonts w:ascii="Tahoma" w:hAnsi="Tahoma" w:cs="Tahoma"/>
          <w:b/>
          <w:sz w:val="20"/>
          <w:szCs w:val="20"/>
        </w:rPr>
      </w:pPr>
      <w:r w:rsidRPr="00A90D02">
        <w:rPr>
          <w:rFonts w:ascii="Tahoma" w:hAnsi="Tahoma" w:cs="Tahoma"/>
          <w:b/>
          <w:sz w:val="20"/>
          <w:szCs w:val="20"/>
        </w:rPr>
        <w:t xml:space="preserve">KEY QUALIFICATIONS:  </w:t>
      </w:r>
    </w:p>
    <w:p w14:paraId="75705382" w14:textId="77777777" w:rsidR="00A90D02" w:rsidRPr="00A90D02" w:rsidRDefault="00A90D02" w:rsidP="00A90D02">
      <w:pPr>
        <w:tabs>
          <w:tab w:val="left" w:pos="5040"/>
        </w:tabs>
        <w:ind w:left="360"/>
        <w:rPr>
          <w:rFonts w:ascii="Tahoma" w:hAnsi="Tahoma" w:cs="Tahoma"/>
          <w:sz w:val="20"/>
          <w:szCs w:val="20"/>
        </w:rPr>
      </w:pPr>
    </w:p>
    <w:p w14:paraId="7140A366" w14:textId="77777777" w:rsidR="00A90D02" w:rsidRPr="00A90D02" w:rsidRDefault="00A90D02" w:rsidP="00A90D02">
      <w:pPr>
        <w:tabs>
          <w:tab w:val="left" w:pos="5040"/>
        </w:tabs>
        <w:ind w:left="360"/>
        <w:rPr>
          <w:rFonts w:ascii="Tahoma" w:hAnsi="Tahoma" w:cs="Tahoma"/>
          <w:sz w:val="20"/>
          <w:szCs w:val="20"/>
        </w:rPr>
      </w:pPr>
      <w:r w:rsidRPr="00A90D02">
        <w:rPr>
          <w:rFonts w:ascii="Tahoma" w:hAnsi="Tahoma" w:cs="Tahoma"/>
          <w:b/>
          <w:sz w:val="20"/>
          <w:szCs w:val="20"/>
        </w:rPr>
        <w:t>Knowledge:</w:t>
      </w:r>
      <w:r w:rsidRPr="00A90D02">
        <w:rPr>
          <w:rFonts w:ascii="Tahoma" w:hAnsi="Tahoma" w:cs="Tahoma"/>
          <w:sz w:val="20"/>
          <w:szCs w:val="20"/>
        </w:rPr>
        <w:t xml:space="preserve"> Clear understanding of the converting business; manufacturing processes, fabrication methods and tool design. Working knowledge of estimation processes. Product knowledge and capabilities. </w:t>
      </w:r>
    </w:p>
    <w:p w14:paraId="57C985F3" w14:textId="77777777" w:rsidR="00A90D02" w:rsidRPr="00A90D02" w:rsidRDefault="00A90D02" w:rsidP="00A90D02">
      <w:pPr>
        <w:tabs>
          <w:tab w:val="left" w:pos="5040"/>
        </w:tabs>
        <w:ind w:left="360"/>
        <w:rPr>
          <w:rFonts w:ascii="Tahoma" w:hAnsi="Tahoma" w:cs="Tahoma"/>
          <w:sz w:val="20"/>
          <w:szCs w:val="20"/>
        </w:rPr>
      </w:pPr>
    </w:p>
    <w:p w14:paraId="6924ABE4" w14:textId="77777777" w:rsidR="00A90D02" w:rsidRPr="00A90D02" w:rsidRDefault="00A90D02" w:rsidP="00A90D02">
      <w:pPr>
        <w:tabs>
          <w:tab w:val="left" w:pos="5040"/>
        </w:tabs>
        <w:ind w:left="360"/>
        <w:rPr>
          <w:rFonts w:ascii="Tahoma" w:hAnsi="Tahoma" w:cs="Tahoma"/>
          <w:sz w:val="20"/>
          <w:szCs w:val="20"/>
        </w:rPr>
      </w:pPr>
      <w:r w:rsidRPr="00A90D02">
        <w:rPr>
          <w:rFonts w:ascii="Tahoma" w:hAnsi="Tahoma" w:cs="Tahoma"/>
          <w:b/>
          <w:sz w:val="20"/>
          <w:szCs w:val="20"/>
        </w:rPr>
        <w:t>Skills:</w:t>
      </w:r>
      <w:r w:rsidRPr="00A90D02">
        <w:rPr>
          <w:rFonts w:ascii="Tahoma" w:hAnsi="Tahoma" w:cs="Tahoma"/>
          <w:sz w:val="20"/>
          <w:szCs w:val="20"/>
        </w:rPr>
        <w:t xml:space="preserve"> Strong analytical and problem-solving skills. Strong mechanical aptitude. Takes initiative. Should </w:t>
      </w:r>
      <w:proofErr w:type="gramStart"/>
      <w:r w:rsidRPr="00A90D02">
        <w:rPr>
          <w:rFonts w:ascii="Tahoma" w:hAnsi="Tahoma" w:cs="Tahoma"/>
          <w:sz w:val="20"/>
          <w:szCs w:val="20"/>
        </w:rPr>
        <w:t>have a</w:t>
      </w:r>
      <w:proofErr w:type="gramEnd"/>
      <w:r w:rsidRPr="00A90D02">
        <w:rPr>
          <w:rFonts w:ascii="Tahoma" w:hAnsi="Tahoma" w:cs="Tahoma"/>
          <w:sz w:val="20"/>
          <w:szCs w:val="20"/>
        </w:rPr>
        <w:t xml:space="preserve"> working competency with all office equipment. Good interpersonal, written and communication skills required. </w:t>
      </w:r>
    </w:p>
    <w:p w14:paraId="3EE34A41" w14:textId="77777777" w:rsidR="00A90D02" w:rsidRPr="00A90D02" w:rsidRDefault="00A90D02" w:rsidP="00A90D02">
      <w:pPr>
        <w:tabs>
          <w:tab w:val="left" w:pos="5040"/>
        </w:tabs>
        <w:ind w:left="360"/>
        <w:rPr>
          <w:rFonts w:ascii="Tahoma" w:hAnsi="Tahoma" w:cs="Tahoma"/>
          <w:sz w:val="20"/>
          <w:szCs w:val="20"/>
        </w:rPr>
      </w:pPr>
    </w:p>
    <w:p w14:paraId="30A48631" w14:textId="77777777" w:rsidR="00A90D02" w:rsidRPr="00A90D02" w:rsidRDefault="00A90D02" w:rsidP="00A90D02">
      <w:pPr>
        <w:tabs>
          <w:tab w:val="left" w:pos="5040"/>
        </w:tabs>
        <w:ind w:left="360"/>
        <w:rPr>
          <w:rFonts w:ascii="Tahoma" w:hAnsi="Tahoma" w:cs="Tahoma"/>
          <w:sz w:val="20"/>
          <w:szCs w:val="20"/>
        </w:rPr>
      </w:pPr>
      <w:r w:rsidRPr="00A90D02">
        <w:rPr>
          <w:rFonts w:ascii="Tahoma" w:hAnsi="Tahoma" w:cs="Tahoma"/>
          <w:b/>
          <w:sz w:val="20"/>
          <w:szCs w:val="20"/>
        </w:rPr>
        <w:t>Ability:</w:t>
      </w:r>
      <w:r w:rsidRPr="00A90D02">
        <w:rPr>
          <w:rFonts w:ascii="Tahoma" w:hAnsi="Tahoma" w:cs="Tahoma"/>
          <w:sz w:val="20"/>
          <w:szCs w:val="20"/>
        </w:rPr>
        <w:t xml:space="preserve"> Conduct business in a professional, positive, and courteous manner. Listen effectively, respond clearly, write legibly, and read a variety of written orders/instructions. Work cooperatively with a variety of individuals. Gain the confidence and trust of others. Adapt to interruptions, changes, emergencies, repetition, and pressure without losing effectiveness and composure. Quickly grasp new concepts, approaches, or systems. Employ resourcefulness when problem solving to meet customer needs.</w:t>
      </w:r>
    </w:p>
    <w:p w14:paraId="32BCD2D4" w14:textId="77777777" w:rsidR="00A90D02" w:rsidRPr="00A90D02" w:rsidRDefault="00A90D02" w:rsidP="00A90D02">
      <w:pPr>
        <w:tabs>
          <w:tab w:val="left" w:pos="5040"/>
        </w:tabs>
        <w:ind w:left="360"/>
        <w:rPr>
          <w:rFonts w:ascii="Tahoma" w:hAnsi="Tahoma" w:cs="Tahoma"/>
          <w:sz w:val="20"/>
          <w:szCs w:val="20"/>
        </w:rPr>
      </w:pPr>
    </w:p>
    <w:p w14:paraId="10F0DE5E" w14:textId="77777777" w:rsidR="00A90D02" w:rsidRPr="00A90D02" w:rsidRDefault="00A90D02" w:rsidP="00A90D02">
      <w:pPr>
        <w:tabs>
          <w:tab w:val="left" w:pos="5040"/>
        </w:tabs>
        <w:ind w:left="360"/>
        <w:rPr>
          <w:rFonts w:ascii="Tahoma" w:hAnsi="Tahoma" w:cs="Tahoma"/>
          <w:sz w:val="20"/>
          <w:szCs w:val="20"/>
        </w:rPr>
      </w:pPr>
      <w:r w:rsidRPr="00A90D02">
        <w:rPr>
          <w:rFonts w:ascii="Tahoma" w:hAnsi="Tahoma" w:cs="Tahoma"/>
          <w:b/>
          <w:sz w:val="20"/>
          <w:szCs w:val="20"/>
        </w:rPr>
        <w:t>Education:</w:t>
      </w:r>
      <w:r w:rsidRPr="00A90D02">
        <w:rPr>
          <w:rFonts w:ascii="Tahoma" w:hAnsi="Tahoma" w:cs="Tahoma"/>
          <w:sz w:val="20"/>
          <w:szCs w:val="20"/>
        </w:rPr>
        <w:t xml:space="preserve"> High School diploma or equivalent required. Bachelor’s degree in industrial, manufacturing, or mechanical engineering preferred. CAD experience required (2D minimum). Basic Lean Sigma concepts, methodologies, and tools helpful. Working knowledge of Microsoft Office products required.</w:t>
      </w:r>
    </w:p>
    <w:p w14:paraId="038F7D57" w14:textId="77777777" w:rsidR="00A90D02" w:rsidRPr="00A90D02" w:rsidRDefault="00A90D02" w:rsidP="00A90D02">
      <w:pPr>
        <w:tabs>
          <w:tab w:val="left" w:pos="5040"/>
        </w:tabs>
        <w:ind w:left="360"/>
        <w:rPr>
          <w:rFonts w:ascii="Tahoma" w:hAnsi="Tahoma" w:cs="Tahoma"/>
          <w:sz w:val="20"/>
          <w:szCs w:val="20"/>
        </w:rPr>
      </w:pPr>
    </w:p>
    <w:p w14:paraId="32C82722" w14:textId="77777777" w:rsidR="00A90D02" w:rsidRPr="00A90D02" w:rsidRDefault="00A90D02" w:rsidP="00A90D02">
      <w:pPr>
        <w:tabs>
          <w:tab w:val="left" w:pos="5040"/>
        </w:tabs>
        <w:ind w:left="360"/>
        <w:rPr>
          <w:rFonts w:ascii="Tahoma" w:hAnsi="Tahoma" w:cs="Tahoma"/>
          <w:sz w:val="20"/>
          <w:szCs w:val="20"/>
        </w:rPr>
      </w:pPr>
      <w:r w:rsidRPr="00A90D02">
        <w:rPr>
          <w:rFonts w:ascii="Tahoma" w:hAnsi="Tahoma" w:cs="Tahoma"/>
          <w:b/>
          <w:sz w:val="20"/>
          <w:szCs w:val="20"/>
        </w:rPr>
        <w:t>Experience:</w:t>
      </w:r>
      <w:r w:rsidRPr="00A90D02">
        <w:rPr>
          <w:rFonts w:ascii="Tahoma" w:hAnsi="Tahoma" w:cs="Tahoma"/>
          <w:sz w:val="20"/>
          <w:szCs w:val="20"/>
        </w:rPr>
        <w:t xml:space="preserve"> Converting knowledge with adhesive tape and foam or previous experience at a manufacturing company a plus.</w:t>
      </w:r>
    </w:p>
    <w:p w14:paraId="59E729F7" w14:textId="77777777" w:rsidR="00A90D02" w:rsidRDefault="00A90D02" w:rsidP="00A90D02">
      <w:pPr>
        <w:tabs>
          <w:tab w:val="left" w:pos="360"/>
          <w:tab w:val="left" w:pos="5040"/>
        </w:tabs>
        <w:rPr>
          <w:rFonts w:ascii="Tahoma" w:hAnsi="Tahoma" w:cs="Tahoma"/>
          <w:b/>
          <w:sz w:val="20"/>
          <w:szCs w:val="20"/>
        </w:rPr>
      </w:pPr>
    </w:p>
    <w:p w14:paraId="0988C586" w14:textId="3E3EC989" w:rsidR="00D32C45" w:rsidRPr="00757973" w:rsidRDefault="007467EF" w:rsidP="00A90D02">
      <w:pPr>
        <w:tabs>
          <w:tab w:val="left" w:pos="360"/>
          <w:tab w:val="left" w:pos="5040"/>
        </w:tabs>
        <w:rPr>
          <w:rFonts w:ascii="Tahoma" w:hAnsi="Tahoma" w:cs="Tahoma"/>
          <w:sz w:val="20"/>
          <w:szCs w:val="20"/>
        </w:rPr>
      </w:pPr>
      <w:r w:rsidRPr="000130B5">
        <w:rPr>
          <w:rFonts w:ascii="Tahoma" w:hAnsi="Tahoma" w:cs="Tahoma"/>
          <w:b/>
          <w:sz w:val="20"/>
          <w:szCs w:val="20"/>
        </w:rPr>
        <w:t>Quantitative Data:</w:t>
      </w:r>
      <w:r w:rsidRPr="000130B5">
        <w:rPr>
          <w:rFonts w:ascii="Tahoma" w:hAnsi="Tahoma" w:cs="Tahoma"/>
          <w:sz w:val="20"/>
          <w:szCs w:val="20"/>
        </w:rPr>
        <w:t xml:space="preserve"> </w:t>
      </w:r>
      <w:r w:rsidR="00A90D02" w:rsidRPr="00A90D02">
        <w:rPr>
          <w:rFonts w:ascii="Tahoma" w:hAnsi="Tahoma" w:cs="Tahoma"/>
          <w:sz w:val="20"/>
          <w:szCs w:val="20"/>
        </w:rPr>
        <w:t xml:space="preserve">Must be able to remain in stationary sitting position for prolonged periods of time. Must be able to frequently move about the office and production facilities to access file cabinets, machinery, etc., constantly operate a computer and other office productivity machinery, such </w:t>
      </w:r>
      <w:r w:rsidR="00A90D02">
        <w:rPr>
          <w:rFonts w:ascii="Tahoma" w:hAnsi="Tahoma" w:cs="Tahoma"/>
          <w:sz w:val="20"/>
          <w:szCs w:val="20"/>
        </w:rPr>
        <w:t xml:space="preserve">as </w:t>
      </w:r>
      <w:r w:rsidR="00A90D02" w:rsidRPr="00A90D02">
        <w:rPr>
          <w:rFonts w:ascii="Tahoma" w:hAnsi="Tahoma" w:cs="Tahoma"/>
          <w:sz w:val="20"/>
          <w:szCs w:val="20"/>
        </w:rPr>
        <w:t xml:space="preserve">copy machine and computer printer. Physical ability to do work </w:t>
      </w:r>
      <w:proofErr w:type="gramStart"/>
      <w:r w:rsidR="00A90D02" w:rsidRPr="00A90D02">
        <w:rPr>
          <w:rFonts w:ascii="Tahoma" w:hAnsi="Tahoma" w:cs="Tahoma"/>
          <w:sz w:val="20"/>
          <w:szCs w:val="20"/>
        </w:rPr>
        <w:t>requiring</w:t>
      </w:r>
      <w:proofErr w:type="gramEnd"/>
      <w:r w:rsidR="00A90D02" w:rsidRPr="00A90D02">
        <w:rPr>
          <w:rFonts w:ascii="Tahoma" w:hAnsi="Tahoma" w:cs="Tahoma"/>
          <w:sz w:val="20"/>
          <w:szCs w:val="20"/>
        </w:rPr>
        <w:t xml:space="preserve"> frequent stooping and bending. Sufficient vision acuity (corrected) to read instructions, view production machine set up, and visually inspect parts produced. This position requires frequent communication with other employees; </w:t>
      </w:r>
      <w:proofErr w:type="gramStart"/>
      <w:r w:rsidR="00A90D02" w:rsidRPr="00A90D02">
        <w:rPr>
          <w:rFonts w:ascii="Tahoma" w:hAnsi="Tahoma" w:cs="Tahoma"/>
          <w:sz w:val="20"/>
          <w:szCs w:val="20"/>
        </w:rPr>
        <w:t>must</w:t>
      </w:r>
      <w:proofErr w:type="gramEnd"/>
      <w:r w:rsidR="00A90D02" w:rsidRPr="00A90D02">
        <w:rPr>
          <w:rFonts w:ascii="Tahoma" w:hAnsi="Tahoma" w:cs="Tahoma"/>
          <w:sz w:val="20"/>
          <w:szCs w:val="20"/>
        </w:rPr>
        <w:t xml:space="preserve"> be able to exchange accurate information in these situations.</w:t>
      </w:r>
    </w:p>
    <w:p w14:paraId="3410E3B0" w14:textId="5F0E4B24" w:rsidR="007467EF" w:rsidRPr="000130B5" w:rsidRDefault="007467EF" w:rsidP="007467EF">
      <w:pPr>
        <w:pStyle w:val="NoSpacing"/>
        <w:rPr>
          <w:rFonts w:ascii="Tahoma" w:hAnsi="Tahoma" w:cs="Tahoma"/>
          <w:sz w:val="20"/>
          <w:szCs w:val="20"/>
        </w:rPr>
      </w:pPr>
    </w:p>
    <w:p w14:paraId="06FB9CB3" w14:textId="1D6C288D" w:rsidR="007467EF" w:rsidRPr="000130B5" w:rsidRDefault="007467EF" w:rsidP="007467EF">
      <w:pPr>
        <w:pStyle w:val="NoSpacing"/>
        <w:rPr>
          <w:rFonts w:ascii="Tahoma" w:hAnsi="Tahoma" w:cs="Tahoma"/>
          <w:sz w:val="20"/>
          <w:szCs w:val="20"/>
        </w:rPr>
      </w:pPr>
      <w:r w:rsidRPr="000130B5">
        <w:rPr>
          <w:rFonts w:ascii="Tahoma" w:hAnsi="Tahoma" w:cs="Tahoma"/>
          <w:b/>
          <w:sz w:val="20"/>
          <w:szCs w:val="20"/>
        </w:rPr>
        <w:t>Hours:</w:t>
      </w:r>
      <w:r w:rsidRPr="000130B5">
        <w:rPr>
          <w:rFonts w:ascii="Tahoma" w:hAnsi="Tahoma" w:cs="Tahoma"/>
          <w:sz w:val="20"/>
          <w:szCs w:val="20"/>
        </w:rPr>
        <w:t xml:space="preserve"> 8:00am – </w:t>
      </w:r>
      <w:r w:rsidR="00D32C45">
        <w:rPr>
          <w:rFonts w:ascii="Tahoma" w:hAnsi="Tahoma" w:cs="Tahoma"/>
          <w:sz w:val="20"/>
          <w:szCs w:val="20"/>
        </w:rPr>
        <w:t>4:30pm</w:t>
      </w:r>
      <w:r w:rsidRPr="000130B5">
        <w:rPr>
          <w:rFonts w:ascii="Tahoma" w:hAnsi="Tahoma" w:cs="Tahoma"/>
          <w:sz w:val="20"/>
          <w:szCs w:val="20"/>
        </w:rPr>
        <w:t>, M-F</w:t>
      </w:r>
      <w:r w:rsidR="00212E35">
        <w:rPr>
          <w:rFonts w:ascii="Tahoma" w:hAnsi="Tahoma" w:cs="Tahoma"/>
          <w:sz w:val="20"/>
          <w:szCs w:val="20"/>
        </w:rPr>
        <w:t xml:space="preserve">, In-person position.  </w:t>
      </w:r>
    </w:p>
    <w:p w14:paraId="7DB7369F" w14:textId="09C67466" w:rsidR="007467EF" w:rsidRDefault="007467EF" w:rsidP="007467EF">
      <w:pPr>
        <w:pStyle w:val="NoSpacing"/>
        <w:rPr>
          <w:rFonts w:ascii="Tahoma" w:hAnsi="Tahoma" w:cs="Tahoma"/>
          <w:sz w:val="20"/>
          <w:szCs w:val="20"/>
        </w:rPr>
      </w:pPr>
      <w:r w:rsidRPr="000130B5">
        <w:rPr>
          <w:rFonts w:ascii="Tahoma" w:hAnsi="Tahoma" w:cs="Tahoma"/>
          <w:b/>
          <w:sz w:val="20"/>
          <w:szCs w:val="20"/>
        </w:rPr>
        <w:t>FLSA Class:</w:t>
      </w:r>
      <w:r w:rsidR="00AF433D" w:rsidRPr="000130B5">
        <w:rPr>
          <w:rFonts w:ascii="Tahoma" w:hAnsi="Tahoma" w:cs="Tahoma"/>
          <w:sz w:val="20"/>
          <w:szCs w:val="20"/>
        </w:rPr>
        <w:t xml:space="preserve"> </w:t>
      </w:r>
      <w:r w:rsidRPr="000130B5">
        <w:rPr>
          <w:rFonts w:ascii="Tahoma" w:hAnsi="Tahoma" w:cs="Tahoma"/>
          <w:sz w:val="20"/>
          <w:szCs w:val="20"/>
        </w:rPr>
        <w:t>Exempt</w:t>
      </w:r>
    </w:p>
    <w:p w14:paraId="23115907" w14:textId="3FE796DF" w:rsidR="00A76157" w:rsidRPr="000130B5" w:rsidRDefault="00A76157" w:rsidP="007467EF">
      <w:pPr>
        <w:pStyle w:val="NoSpacing"/>
        <w:rPr>
          <w:rFonts w:ascii="Tahoma" w:hAnsi="Tahoma" w:cs="Tahoma"/>
          <w:sz w:val="20"/>
          <w:szCs w:val="20"/>
        </w:rPr>
      </w:pPr>
      <w:r w:rsidRPr="00A76157">
        <w:rPr>
          <w:rFonts w:ascii="Tahoma" w:hAnsi="Tahoma" w:cs="Tahoma"/>
          <w:b/>
          <w:bCs/>
          <w:sz w:val="20"/>
          <w:szCs w:val="20"/>
        </w:rPr>
        <w:t>Reports To:</w:t>
      </w:r>
      <w:r>
        <w:rPr>
          <w:rFonts w:ascii="Tahoma" w:hAnsi="Tahoma" w:cs="Tahoma"/>
          <w:sz w:val="20"/>
          <w:szCs w:val="20"/>
        </w:rPr>
        <w:t xml:space="preserve"> </w:t>
      </w:r>
      <w:r w:rsidR="00A90D02">
        <w:rPr>
          <w:rFonts w:ascii="Tahoma" w:hAnsi="Tahoma" w:cs="Tahoma"/>
          <w:sz w:val="20"/>
          <w:szCs w:val="20"/>
        </w:rPr>
        <w:t>VP of Operations</w:t>
      </w:r>
    </w:p>
    <w:p w14:paraId="78B7696B" w14:textId="48E9AE94" w:rsidR="00817849" w:rsidRDefault="00C55FCC" w:rsidP="007467EF">
      <w:pPr>
        <w:pStyle w:val="NoSpacing"/>
        <w:rPr>
          <w:rFonts w:ascii="Tahoma" w:hAnsi="Tahoma" w:cs="Tahoma"/>
          <w:sz w:val="20"/>
          <w:szCs w:val="20"/>
        </w:rPr>
      </w:pPr>
      <w:r w:rsidRPr="000130B5">
        <w:rPr>
          <w:rFonts w:ascii="Tahoma" w:hAnsi="Tahoma" w:cs="Tahoma"/>
          <w:b/>
          <w:bCs/>
          <w:sz w:val="20"/>
          <w:szCs w:val="20"/>
        </w:rPr>
        <w:t>Pay:</w:t>
      </w:r>
      <w:r w:rsidRPr="000130B5">
        <w:rPr>
          <w:rFonts w:ascii="Tahoma" w:hAnsi="Tahoma" w:cs="Tahoma"/>
          <w:sz w:val="20"/>
          <w:szCs w:val="20"/>
        </w:rPr>
        <w:t xml:space="preserve"> </w:t>
      </w:r>
      <w:r w:rsidR="00212E35">
        <w:rPr>
          <w:rFonts w:ascii="Tahoma" w:hAnsi="Tahoma" w:cs="Tahoma"/>
          <w:sz w:val="20"/>
          <w:szCs w:val="20"/>
        </w:rPr>
        <w:t>$70,000 - $</w:t>
      </w:r>
      <w:r w:rsidR="009274E0">
        <w:rPr>
          <w:rFonts w:ascii="Tahoma" w:hAnsi="Tahoma" w:cs="Tahoma"/>
          <w:sz w:val="20"/>
          <w:szCs w:val="20"/>
        </w:rPr>
        <w:t>80</w:t>
      </w:r>
      <w:r w:rsidR="00212E35">
        <w:rPr>
          <w:rFonts w:ascii="Tahoma" w:hAnsi="Tahoma" w:cs="Tahoma"/>
          <w:sz w:val="20"/>
          <w:szCs w:val="20"/>
        </w:rPr>
        <w:t>,000 / year</w:t>
      </w:r>
    </w:p>
    <w:p w14:paraId="3C7922C1" w14:textId="77777777" w:rsidR="00C55FCC" w:rsidRPr="000130B5" w:rsidRDefault="00C55FCC" w:rsidP="007467EF">
      <w:pPr>
        <w:pStyle w:val="NoSpacing"/>
        <w:rPr>
          <w:rFonts w:ascii="Tahoma" w:hAnsi="Tahoma" w:cs="Tahoma"/>
          <w:sz w:val="20"/>
          <w:szCs w:val="20"/>
        </w:rPr>
      </w:pPr>
    </w:p>
    <w:p w14:paraId="758CDB81" w14:textId="48BE55AD" w:rsidR="00456461" w:rsidRDefault="00456461" w:rsidP="00456461">
      <w:pPr>
        <w:tabs>
          <w:tab w:val="left" w:pos="5040"/>
        </w:tabs>
        <w:rPr>
          <w:rFonts w:ascii="Tahoma" w:hAnsi="Tahoma" w:cs="Tahoma"/>
          <w:sz w:val="20"/>
          <w:szCs w:val="20"/>
        </w:rPr>
      </w:pPr>
      <w:r w:rsidRPr="000130B5">
        <w:rPr>
          <w:rFonts w:ascii="Tahoma" w:hAnsi="Tahoma" w:cs="Tahoma"/>
          <w:b/>
          <w:sz w:val="20"/>
          <w:szCs w:val="20"/>
        </w:rPr>
        <w:t>BENEFITS:</w:t>
      </w:r>
      <w:r w:rsidRPr="000130B5">
        <w:rPr>
          <w:rFonts w:ascii="Tahoma" w:hAnsi="Tahoma" w:cs="Tahoma"/>
          <w:sz w:val="20"/>
          <w:szCs w:val="20"/>
        </w:rPr>
        <w:t xml:space="preserve"> We offer a </w:t>
      </w:r>
      <w:r w:rsidR="009274E0" w:rsidRPr="000130B5">
        <w:rPr>
          <w:rFonts w:ascii="Tahoma" w:hAnsi="Tahoma" w:cs="Tahoma"/>
          <w:sz w:val="20"/>
          <w:szCs w:val="20"/>
        </w:rPr>
        <w:t>full-benefit</w:t>
      </w:r>
      <w:r w:rsidRPr="000130B5">
        <w:rPr>
          <w:rFonts w:ascii="Tahoma" w:hAnsi="Tahoma" w:cs="Tahoma"/>
          <w:sz w:val="20"/>
          <w:szCs w:val="20"/>
        </w:rPr>
        <w:t xml:space="preserve"> package including </w:t>
      </w:r>
      <w:r w:rsidR="00EE4E38" w:rsidRPr="000130B5">
        <w:rPr>
          <w:rFonts w:ascii="Tahoma" w:hAnsi="Tahoma" w:cs="Tahoma"/>
          <w:sz w:val="20"/>
          <w:szCs w:val="20"/>
        </w:rPr>
        <w:t>the following</w:t>
      </w:r>
      <w:r w:rsidR="009274E0">
        <w:rPr>
          <w:rFonts w:ascii="Tahoma" w:hAnsi="Tahoma" w:cs="Tahoma"/>
          <w:sz w:val="20"/>
          <w:szCs w:val="20"/>
        </w:rPr>
        <w:t>,</w:t>
      </w:r>
      <w:r w:rsidR="00EE4E38" w:rsidRPr="000130B5">
        <w:rPr>
          <w:rFonts w:ascii="Tahoma" w:hAnsi="Tahoma" w:cs="Tahoma"/>
          <w:sz w:val="20"/>
          <w:szCs w:val="20"/>
        </w:rPr>
        <w:t xml:space="preserve"> that are paid 100% by the company</w:t>
      </w:r>
      <w:proofErr w:type="gramStart"/>
      <w:r w:rsidR="00EE4E38" w:rsidRPr="000130B5">
        <w:rPr>
          <w:rFonts w:ascii="Tahoma" w:hAnsi="Tahoma" w:cs="Tahoma"/>
          <w:sz w:val="20"/>
          <w:szCs w:val="20"/>
        </w:rPr>
        <w:t xml:space="preserve">:  </w:t>
      </w:r>
      <w:r w:rsidRPr="000130B5">
        <w:rPr>
          <w:rFonts w:ascii="Tahoma" w:hAnsi="Tahoma" w:cs="Tahoma"/>
          <w:sz w:val="20"/>
          <w:szCs w:val="20"/>
        </w:rPr>
        <w:t>vacation</w:t>
      </w:r>
      <w:proofErr w:type="gramEnd"/>
      <w:r w:rsidRPr="000130B5">
        <w:rPr>
          <w:rFonts w:ascii="Tahoma" w:hAnsi="Tahoma" w:cs="Tahoma"/>
          <w:sz w:val="20"/>
          <w:szCs w:val="20"/>
        </w:rPr>
        <w:t>, holidays, $25,000 of life insurance and short</w:t>
      </w:r>
      <w:r w:rsidR="009274E0">
        <w:rPr>
          <w:rFonts w:ascii="Tahoma" w:hAnsi="Tahoma" w:cs="Tahoma"/>
          <w:sz w:val="20"/>
          <w:szCs w:val="20"/>
        </w:rPr>
        <w:t>-</w:t>
      </w:r>
      <w:r w:rsidRPr="000130B5">
        <w:rPr>
          <w:rFonts w:ascii="Tahoma" w:hAnsi="Tahoma" w:cs="Tahoma"/>
          <w:sz w:val="20"/>
          <w:szCs w:val="20"/>
        </w:rPr>
        <w:t>term and long</w:t>
      </w:r>
      <w:r w:rsidR="009274E0">
        <w:rPr>
          <w:rFonts w:ascii="Tahoma" w:hAnsi="Tahoma" w:cs="Tahoma"/>
          <w:sz w:val="20"/>
          <w:szCs w:val="20"/>
        </w:rPr>
        <w:t>-</w:t>
      </w:r>
      <w:r w:rsidRPr="000130B5">
        <w:rPr>
          <w:rFonts w:ascii="Tahoma" w:hAnsi="Tahoma" w:cs="Tahoma"/>
          <w:sz w:val="20"/>
          <w:szCs w:val="20"/>
        </w:rPr>
        <w:t>term disability benefit</w:t>
      </w:r>
      <w:r w:rsidR="00BB788A" w:rsidRPr="000130B5">
        <w:rPr>
          <w:rFonts w:ascii="Tahoma" w:hAnsi="Tahoma" w:cs="Tahoma"/>
          <w:sz w:val="20"/>
          <w:szCs w:val="20"/>
        </w:rPr>
        <w:t>s</w:t>
      </w:r>
      <w:r w:rsidRPr="000130B5">
        <w:rPr>
          <w:rFonts w:ascii="Tahoma" w:hAnsi="Tahoma" w:cs="Tahoma"/>
          <w:sz w:val="20"/>
          <w:szCs w:val="20"/>
        </w:rPr>
        <w:t>.  We also offer medical</w:t>
      </w:r>
      <w:r w:rsidR="00BB788A" w:rsidRPr="000130B5">
        <w:rPr>
          <w:rFonts w:ascii="Tahoma" w:hAnsi="Tahoma" w:cs="Tahoma"/>
          <w:sz w:val="20"/>
          <w:szCs w:val="20"/>
        </w:rPr>
        <w:t xml:space="preserve"> (premium cost shared with </w:t>
      </w:r>
      <w:r w:rsidR="00D32C45" w:rsidRPr="000130B5">
        <w:rPr>
          <w:rFonts w:ascii="Tahoma" w:hAnsi="Tahoma" w:cs="Tahoma"/>
          <w:sz w:val="20"/>
          <w:szCs w:val="20"/>
        </w:rPr>
        <w:t>the company</w:t>
      </w:r>
      <w:r w:rsidR="00BB788A" w:rsidRPr="000130B5">
        <w:rPr>
          <w:rFonts w:ascii="Tahoma" w:hAnsi="Tahoma" w:cs="Tahoma"/>
          <w:sz w:val="20"/>
          <w:szCs w:val="20"/>
        </w:rPr>
        <w:t>)</w:t>
      </w:r>
      <w:r w:rsidRPr="000130B5">
        <w:rPr>
          <w:rFonts w:ascii="Tahoma" w:hAnsi="Tahoma" w:cs="Tahoma"/>
          <w:sz w:val="20"/>
          <w:szCs w:val="20"/>
        </w:rPr>
        <w:t>, dental &amp; vision insurance and a 401K retirement plan with a company match of 25% of the 1</w:t>
      </w:r>
      <w:r w:rsidRPr="000130B5">
        <w:rPr>
          <w:rFonts w:ascii="Tahoma" w:hAnsi="Tahoma" w:cs="Tahoma"/>
          <w:sz w:val="20"/>
          <w:szCs w:val="20"/>
          <w:vertAlign w:val="superscript"/>
        </w:rPr>
        <w:t>st</w:t>
      </w:r>
      <w:r w:rsidRPr="000130B5">
        <w:rPr>
          <w:rFonts w:ascii="Tahoma" w:hAnsi="Tahoma" w:cs="Tahoma"/>
          <w:sz w:val="20"/>
          <w:szCs w:val="20"/>
        </w:rPr>
        <w:t xml:space="preserve"> 6% the </w:t>
      </w:r>
      <w:r>
        <w:rPr>
          <w:rFonts w:ascii="Tahoma" w:hAnsi="Tahoma" w:cs="Tahoma"/>
          <w:sz w:val="20"/>
          <w:szCs w:val="20"/>
        </w:rPr>
        <w:t>employee contributes.</w:t>
      </w:r>
    </w:p>
    <w:p w14:paraId="77FA8A22" w14:textId="77777777" w:rsidR="00456461" w:rsidRPr="00BD7906" w:rsidRDefault="00456461" w:rsidP="007467EF">
      <w:pPr>
        <w:pStyle w:val="NoSpacing"/>
        <w:rPr>
          <w:rFonts w:ascii="Tahoma" w:hAnsi="Tahoma" w:cs="Tahoma"/>
          <w:sz w:val="20"/>
          <w:szCs w:val="20"/>
        </w:rPr>
      </w:pPr>
    </w:p>
    <w:p w14:paraId="593924CC" w14:textId="7D1331B1" w:rsidR="00975112" w:rsidRPr="00BD7906" w:rsidRDefault="00975112" w:rsidP="00975112">
      <w:pPr>
        <w:tabs>
          <w:tab w:val="left" w:pos="5040"/>
        </w:tabs>
        <w:rPr>
          <w:rFonts w:ascii="Tahoma" w:hAnsi="Tahoma" w:cs="Tahoma"/>
          <w:sz w:val="20"/>
          <w:szCs w:val="20"/>
        </w:rPr>
      </w:pPr>
      <w:r w:rsidRPr="00BD7906">
        <w:rPr>
          <w:rFonts w:ascii="Tahoma" w:hAnsi="Tahoma" w:cs="Tahoma"/>
          <w:sz w:val="20"/>
          <w:szCs w:val="20"/>
        </w:rPr>
        <w:t xml:space="preserve">Interested Candidates should apply on-line at </w:t>
      </w:r>
      <w:hyperlink r:id="rId8" w:history="1">
        <w:r w:rsidRPr="00BD7906">
          <w:rPr>
            <w:rFonts w:ascii="Tahoma" w:hAnsi="Tahoma" w:cs="Tahoma"/>
            <w:b/>
            <w:color w:val="003366"/>
            <w:sz w:val="20"/>
            <w:szCs w:val="20"/>
          </w:rPr>
          <w:t>www.budnick.com</w:t>
        </w:r>
      </w:hyperlink>
      <w:r w:rsidRPr="00BD7906">
        <w:rPr>
          <w:rFonts w:ascii="Tahoma" w:hAnsi="Tahoma" w:cs="Tahoma"/>
          <w:sz w:val="20"/>
          <w:szCs w:val="20"/>
        </w:rPr>
        <w:t xml:space="preserve">, under </w:t>
      </w:r>
      <w:r w:rsidRPr="006F540E">
        <w:rPr>
          <w:rFonts w:ascii="Tahoma" w:hAnsi="Tahoma" w:cs="Tahoma"/>
          <w:b/>
          <w:sz w:val="20"/>
          <w:szCs w:val="20"/>
        </w:rPr>
        <w:t>About Us -</w:t>
      </w:r>
      <w:r>
        <w:rPr>
          <w:rFonts w:ascii="Tahoma" w:hAnsi="Tahoma" w:cs="Tahoma"/>
          <w:sz w:val="20"/>
          <w:szCs w:val="20"/>
        </w:rPr>
        <w:t xml:space="preserve"> </w:t>
      </w:r>
      <w:r w:rsidRPr="00BD7906">
        <w:rPr>
          <w:rFonts w:ascii="Tahoma" w:hAnsi="Tahoma" w:cs="Tahoma"/>
          <w:b/>
          <w:sz w:val="20"/>
          <w:szCs w:val="20"/>
        </w:rPr>
        <w:t>Careers</w:t>
      </w:r>
      <w:r w:rsidRPr="00BD7906">
        <w:rPr>
          <w:rFonts w:ascii="Tahoma" w:hAnsi="Tahoma" w:cs="Tahoma"/>
          <w:sz w:val="20"/>
          <w:szCs w:val="20"/>
        </w:rPr>
        <w:t xml:space="preserve">. </w:t>
      </w:r>
    </w:p>
    <w:p w14:paraId="5B64FE2C" w14:textId="77777777" w:rsidR="00B317D4" w:rsidRPr="00BD7906" w:rsidRDefault="00B317D4" w:rsidP="00B317D4">
      <w:pPr>
        <w:tabs>
          <w:tab w:val="left" w:pos="8010"/>
        </w:tabs>
        <w:rPr>
          <w:rFonts w:ascii="Tahoma" w:hAnsi="Tahoma" w:cs="Tahoma"/>
          <w:sz w:val="16"/>
          <w:szCs w:val="16"/>
        </w:rPr>
      </w:pPr>
    </w:p>
    <w:p w14:paraId="4C77D0A0" w14:textId="77777777" w:rsidR="00B317D4" w:rsidRPr="00BD7906" w:rsidRDefault="00B317D4" w:rsidP="00B317D4">
      <w:pPr>
        <w:tabs>
          <w:tab w:val="left" w:pos="8010"/>
        </w:tabs>
        <w:rPr>
          <w:rFonts w:ascii="Tahoma" w:hAnsi="Tahoma" w:cs="Tahoma"/>
          <w:b/>
          <w:sz w:val="20"/>
          <w:szCs w:val="20"/>
        </w:rPr>
      </w:pPr>
      <w:r w:rsidRPr="00BD7906">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sectPr w:rsidR="00087DBE" w:rsidRPr="00C33DBF"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34B2D20"/>
    <w:multiLevelType w:val="hybridMultilevel"/>
    <w:tmpl w:val="038459C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2616DA5"/>
    <w:multiLevelType w:val="hybridMultilevel"/>
    <w:tmpl w:val="757E03B8"/>
    <w:lvl w:ilvl="0" w:tplc="F2486090">
      <w:numFmt w:val="bullet"/>
      <w:lvlText w:val="•"/>
      <w:lvlJc w:val="left"/>
      <w:pPr>
        <w:ind w:left="1125" w:hanging="720"/>
      </w:pPr>
      <w:rPr>
        <w:rFonts w:ascii="Aptos" w:eastAsiaTheme="minorHAnsi" w:hAnsi="Aptos" w:cstheme="minorBid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 w15:restartNumberingAfterBreak="0">
    <w:nsid w:val="345F6466"/>
    <w:multiLevelType w:val="hybridMultilevel"/>
    <w:tmpl w:val="A9165C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4A37DCA"/>
    <w:multiLevelType w:val="hybridMultilevel"/>
    <w:tmpl w:val="1A28C3BC"/>
    <w:lvl w:ilvl="0" w:tplc="F2486090">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EC03D5"/>
    <w:multiLevelType w:val="hybridMultilevel"/>
    <w:tmpl w:val="7E5C2D6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41C90503"/>
    <w:multiLevelType w:val="hybridMultilevel"/>
    <w:tmpl w:val="DEF861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0922C36"/>
    <w:multiLevelType w:val="hybridMultilevel"/>
    <w:tmpl w:val="20D2726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88069E6"/>
    <w:multiLevelType w:val="hybridMultilevel"/>
    <w:tmpl w:val="C0669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956146C"/>
    <w:multiLevelType w:val="hybridMultilevel"/>
    <w:tmpl w:val="2B803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0160699"/>
    <w:multiLevelType w:val="hybridMultilevel"/>
    <w:tmpl w:val="B740864E"/>
    <w:lvl w:ilvl="0" w:tplc="04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E5F7353"/>
    <w:multiLevelType w:val="hybridMultilevel"/>
    <w:tmpl w:val="90941802"/>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71506680"/>
    <w:multiLevelType w:val="hybridMultilevel"/>
    <w:tmpl w:val="B20ABE5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544029228">
    <w:abstractNumId w:val="15"/>
  </w:num>
  <w:num w:numId="2" w16cid:durableId="1515807884">
    <w:abstractNumId w:val="0"/>
  </w:num>
  <w:num w:numId="3" w16cid:durableId="398676703">
    <w:abstractNumId w:val="1"/>
  </w:num>
  <w:num w:numId="4" w16cid:durableId="1691373695">
    <w:abstractNumId w:val="4"/>
  </w:num>
  <w:num w:numId="5" w16cid:durableId="624845525">
    <w:abstractNumId w:val="19"/>
  </w:num>
  <w:num w:numId="6" w16cid:durableId="770472938">
    <w:abstractNumId w:val="1"/>
  </w:num>
  <w:num w:numId="7" w16cid:durableId="2109108797">
    <w:abstractNumId w:val="9"/>
  </w:num>
  <w:num w:numId="8" w16cid:durableId="1685789343">
    <w:abstractNumId w:val="12"/>
  </w:num>
  <w:num w:numId="9" w16cid:durableId="1864661505">
    <w:abstractNumId w:val="10"/>
  </w:num>
  <w:num w:numId="10" w16cid:durableId="1539273594">
    <w:abstractNumId w:val="14"/>
  </w:num>
  <w:num w:numId="11" w16cid:durableId="1827628048">
    <w:abstractNumId w:val="20"/>
  </w:num>
  <w:num w:numId="12" w16cid:durableId="859316250">
    <w:abstractNumId w:val="3"/>
  </w:num>
  <w:num w:numId="13" w16cid:durableId="268315715">
    <w:abstractNumId w:val="6"/>
  </w:num>
  <w:num w:numId="14" w16cid:durableId="730419731">
    <w:abstractNumId w:val="16"/>
  </w:num>
  <w:num w:numId="15" w16cid:durableId="511072470">
    <w:abstractNumId w:val="17"/>
  </w:num>
  <w:num w:numId="16" w16cid:durableId="1635329002">
    <w:abstractNumId w:val="13"/>
  </w:num>
  <w:num w:numId="17" w16cid:durableId="433135979">
    <w:abstractNumId w:val="21"/>
  </w:num>
  <w:num w:numId="18" w16cid:durableId="1844658940">
    <w:abstractNumId w:val="2"/>
  </w:num>
  <w:num w:numId="19" w16cid:durableId="7368883">
    <w:abstractNumId w:val="22"/>
  </w:num>
  <w:num w:numId="20" w16cid:durableId="888035688">
    <w:abstractNumId w:val="8"/>
  </w:num>
  <w:num w:numId="21" w16cid:durableId="375473290">
    <w:abstractNumId w:val="5"/>
  </w:num>
  <w:num w:numId="22" w16cid:durableId="1404832392">
    <w:abstractNumId w:val="18"/>
  </w:num>
  <w:num w:numId="23" w16cid:durableId="1963919838">
    <w:abstractNumId w:val="7"/>
  </w:num>
  <w:num w:numId="24" w16cid:durableId="6239249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0B5"/>
    <w:rsid w:val="00015758"/>
    <w:rsid w:val="0004752A"/>
    <w:rsid w:val="00052795"/>
    <w:rsid w:val="00070156"/>
    <w:rsid w:val="00087DBE"/>
    <w:rsid w:val="000B3FDD"/>
    <w:rsid w:val="000D62FF"/>
    <w:rsid w:val="000F4BD7"/>
    <w:rsid w:val="00132289"/>
    <w:rsid w:val="0016019A"/>
    <w:rsid w:val="00167976"/>
    <w:rsid w:val="001A219E"/>
    <w:rsid w:val="001A7E62"/>
    <w:rsid w:val="001B7B91"/>
    <w:rsid w:val="001F5C71"/>
    <w:rsid w:val="001F6E6D"/>
    <w:rsid w:val="00212E35"/>
    <w:rsid w:val="00240BDA"/>
    <w:rsid w:val="00246E50"/>
    <w:rsid w:val="00272963"/>
    <w:rsid w:val="002775C1"/>
    <w:rsid w:val="0032658C"/>
    <w:rsid w:val="003425B8"/>
    <w:rsid w:val="003453F9"/>
    <w:rsid w:val="003621BF"/>
    <w:rsid w:val="003B525A"/>
    <w:rsid w:val="003F75A9"/>
    <w:rsid w:val="00420E32"/>
    <w:rsid w:val="00436DA8"/>
    <w:rsid w:val="00456461"/>
    <w:rsid w:val="00471D3C"/>
    <w:rsid w:val="004D3CC6"/>
    <w:rsid w:val="004F763A"/>
    <w:rsid w:val="00530A7F"/>
    <w:rsid w:val="00540F25"/>
    <w:rsid w:val="00570814"/>
    <w:rsid w:val="00580AB6"/>
    <w:rsid w:val="005A0EEF"/>
    <w:rsid w:val="005A4BB3"/>
    <w:rsid w:val="005B5671"/>
    <w:rsid w:val="005C0208"/>
    <w:rsid w:val="005D4DB9"/>
    <w:rsid w:val="005D54BD"/>
    <w:rsid w:val="005E22D8"/>
    <w:rsid w:val="005E43E8"/>
    <w:rsid w:val="00630A01"/>
    <w:rsid w:val="00645281"/>
    <w:rsid w:val="00695D58"/>
    <w:rsid w:val="006A1A44"/>
    <w:rsid w:val="006F540E"/>
    <w:rsid w:val="00703F03"/>
    <w:rsid w:val="00735949"/>
    <w:rsid w:val="0073662D"/>
    <w:rsid w:val="007371D8"/>
    <w:rsid w:val="007467EF"/>
    <w:rsid w:val="007501E4"/>
    <w:rsid w:val="00757973"/>
    <w:rsid w:val="00781F37"/>
    <w:rsid w:val="007A6B70"/>
    <w:rsid w:val="007B3119"/>
    <w:rsid w:val="007E1755"/>
    <w:rsid w:val="00817849"/>
    <w:rsid w:val="00844CE1"/>
    <w:rsid w:val="00855F70"/>
    <w:rsid w:val="008714D9"/>
    <w:rsid w:val="00871700"/>
    <w:rsid w:val="00876B0F"/>
    <w:rsid w:val="00880B35"/>
    <w:rsid w:val="008C7B28"/>
    <w:rsid w:val="008D1384"/>
    <w:rsid w:val="008E1C16"/>
    <w:rsid w:val="008F3855"/>
    <w:rsid w:val="009274E0"/>
    <w:rsid w:val="00950DD1"/>
    <w:rsid w:val="00975112"/>
    <w:rsid w:val="009873E7"/>
    <w:rsid w:val="009A429C"/>
    <w:rsid w:val="00A26512"/>
    <w:rsid w:val="00A42EB6"/>
    <w:rsid w:val="00A76157"/>
    <w:rsid w:val="00A90D02"/>
    <w:rsid w:val="00AD745B"/>
    <w:rsid w:val="00AF00C5"/>
    <w:rsid w:val="00AF433D"/>
    <w:rsid w:val="00B25600"/>
    <w:rsid w:val="00B317D4"/>
    <w:rsid w:val="00B910FA"/>
    <w:rsid w:val="00B960AA"/>
    <w:rsid w:val="00BA6D06"/>
    <w:rsid w:val="00BB788A"/>
    <w:rsid w:val="00BD599F"/>
    <w:rsid w:val="00BD7048"/>
    <w:rsid w:val="00BD7906"/>
    <w:rsid w:val="00BE69FC"/>
    <w:rsid w:val="00C36DDA"/>
    <w:rsid w:val="00C436E5"/>
    <w:rsid w:val="00C55FCC"/>
    <w:rsid w:val="00C82AD8"/>
    <w:rsid w:val="00CA0AD5"/>
    <w:rsid w:val="00CD2EAB"/>
    <w:rsid w:val="00CD5828"/>
    <w:rsid w:val="00CE31CA"/>
    <w:rsid w:val="00CF2A3B"/>
    <w:rsid w:val="00D32C45"/>
    <w:rsid w:val="00D47F6E"/>
    <w:rsid w:val="00D501B5"/>
    <w:rsid w:val="00D52B8D"/>
    <w:rsid w:val="00D573AB"/>
    <w:rsid w:val="00D67717"/>
    <w:rsid w:val="00D72144"/>
    <w:rsid w:val="00D95516"/>
    <w:rsid w:val="00DD1C16"/>
    <w:rsid w:val="00DD35B1"/>
    <w:rsid w:val="00E23ECC"/>
    <w:rsid w:val="00E4761B"/>
    <w:rsid w:val="00E774B8"/>
    <w:rsid w:val="00E7764F"/>
    <w:rsid w:val="00E93D16"/>
    <w:rsid w:val="00E96D13"/>
    <w:rsid w:val="00EA42CD"/>
    <w:rsid w:val="00EE4E38"/>
    <w:rsid w:val="00F02EBC"/>
    <w:rsid w:val="00F2449C"/>
    <w:rsid w:val="00F26C3C"/>
    <w:rsid w:val="00F47D5C"/>
    <w:rsid w:val="00F53FE8"/>
    <w:rsid w:val="00F5626A"/>
    <w:rsid w:val="00F62FB5"/>
    <w:rsid w:val="00F6408B"/>
    <w:rsid w:val="00F70582"/>
    <w:rsid w:val="00F93441"/>
    <w:rsid w:val="00FB457B"/>
    <w:rsid w:val="00FC4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731004294">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15730420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1070</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7161</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2</cp:revision>
  <cp:lastPrinted>2024-09-06T22:32:00Z</cp:lastPrinted>
  <dcterms:created xsi:type="dcterms:W3CDTF">2024-12-30T19:56:00Z</dcterms:created>
  <dcterms:modified xsi:type="dcterms:W3CDTF">2024-12-30T19:56:00Z</dcterms:modified>
</cp:coreProperties>
</file>